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EF" w:rsidRPr="00D41F1B" w:rsidRDefault="00C815EF" w:rsidP="00C815EF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 w:rsidRPr="00D41F1B">
        <w:rPr>
          <w:rFonts w:eastAsia="Arial"/>
          <w:b/>
          <w:lang w:eastAsia="ar-SA"/>
        </w:rPr>
        <w:t>СООБЩЕНИЕ</w:t>
      </w:r>
    </w:p>
    <w:p w:rsidR="00C815EF" w:rsidRPr="00D41F1B" w:rsidRDefault="00C815EF" w:rsidP="00C815EF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 w:rsidRPr="00D41F1B">
        <w:rPr>
          <w:rFonts w:eastAsia="Arial"/>
          <w:lang w:eastAsia="ar-SA"/>
        </w:rPr>
        <w:t xml:space="preserve">о проведении общего собрания собственников помещений в многоквартирном доме, расположенном по адресу: Краснодарский край, г. Анапа, ул. Ленина, д. </w:t>
      </w:r>
      <w:r w:rsidR="004B6AD4" w:rsidRPr="00D41F1B">
        <w:rPr>
          <w:rFonts w:eastAsia="Arial"/>
          <w:lang w:eastAsia="ar-SA"/>
        </w:rPr>
        <w:t>153б</w:t>
      </w:r>
      <w:r w:rsidRPr="00D41F1B">
        <w:rPr>
          <w:rFonts w:eastAsia="Arial"/>
          <w:lang w:eastAsia="ar-SA"/>
        </w:rPr>
        <w:t xml:space="preserve"> (далее – МКД) в форме очно-заочного голосования в период </w:t>
      </w:r>
      <w:r w:rsidRPr="00D41F1B">
        <w:rPr>
          <w:rFonts w:eastAsia="Arial"/>
          <w:b/>
          <w:lang w:eastAsia="ar-SA"/>
        </w:rPr>
        <w:t>с 25 марта 2021 г. по 30 апреля 2021 г.</w:t>
      </w:r>
    </w:p>
    <w:p w:rsidR="00C815EF" w:rsidRPr="00D41F1B" w:rsidRDefault="00C815EF" w:rsidP="00C81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5EF" w:rsidRPr="00D41F1B" w:rsidRDefault="00C815EF" w:rsidP="00C815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F1B">
        <w:rPr>
          <w:rFonts w:ascii="Times New Roman" w:hAnsi="Times New Roman" w:cs="Times New Roman"/>
          <w:sz w:val="24"/>
          <w:szCs w:val="24"/>
        </w:rPr>
        <w:t xml:space="preserve">Очный этап общего собрания состоится </w:t>
      </w:r>
      <w:r w:rsidR="00EB2F17" w:rsidRPr="00D41F1B">
        <w:rPr>
          <w:rFonts w:ascii="Times New Roman" w:hAnsi="Times New Roman" w:cs="Times New Roman"/>
          <w:sz w:val="24"/>
          <w:szCs w:val="24"/>
        </w:rPr>
        <w:t xml:space="preserve">25 марта 2021 г. </w:t>
      </w:r>
      <w:r w:rsidRPr="00D41F1B">
        <w:rPr>
          <w:rFonts w:ascii="Times New Roman" w:hAnsi="Times New Roman" w:cs="Times New Roman"/>
          <w:sz w:val="24"/>
          <w:szCs w:val="24"/>
        </w:rPr>
        <w:t xml:space="preserve">в 18 час. 00 мин. по адресу: </w:t>
      </w:r>
      <w:proofErr w:type="gramStart"/>
      <w:r w:rsidRPr="00D41F1B">
        <w:rPr>
          <w:rFonts w:ascii="Times New Roman" w:hAnsi="Times New Roman" w:cs="Times New Roman"/>
          <w:sz w:val="24"/>
          <w:szCs w:val="24"/>
        </w:rPr>
        <w:t xml:space="preserve">РФ, Краснодарский край, г.-к. Анапа, ул. Ленина, д. </w:t>
      </w:r>
      <w:r w:rsidR="004B6AD4" w:rsidRPr="00D41F1B">
        <w:rPr>
          <w:rFonts w:ascii="Times New Roman" w:hAnsi="Times New Roman" w:cs="Times New Roman"/>
          <w:sz w:val="24"/>
          <w:szCs w:val="24"/>
        </w:rPr>
        <w:t>153б</w:t>
      </w:r>
      <w:r w:rsidRPr="00D41F1B">
        <w:rPr>
          <w:rFonts w:ascii="Times New Roman" w:hAnsi="Times New Roman" w:cs="Times New Roman"/>
          <w:sz w:val="24"/>
          <w:szCs w:val="24"/>
        </w:rPr>
        <w:t xml:space="preserve"> на детской площадке.</w:t>
      </w:r>
      <w:proofErr w:type="gramEnd"/>
      <w:r w:rsidRPr="00D41F1B">
        <w:rPr>
          <w:rFonts w:ascii="Times New Roman" w:hAnsi="Times New Roman" w:cs="Times New Roman"/>
          <w:sz w:val="24"/>
          <w:szCs w:val="24"/>
        </w:rPr>
        <w:t xml:space="preserve"> Регистрация участников собрания </w:t>
      </w:r>
      <w:r w:rsidR="004B6AD4" w:rsidRPr="00D41F1B">
        <w:rPr>
          <w:rFonts w:ascii="Times New Roman" w:hAnsi="Times New Roman" w:cs="Times New Roman"/>
          <w:sz w:val="24"/>
          <w:szCs w:val="24"/>
        </w:rPr>
        <w:t>начнётся</w:t>
      </w:r>
      <w:r w:rsidRPr="00D41F1B">
        <w:rPr>
          <w:rFonts w:ascii="Times New Roman" w:hAnsi="Times New Roman" w:cs="Times New Roman"/>
          <w:sz w:val="24"/>
          <w:szCs w:val="24"/>
        </w:rPr>
        <w:t xml:space="preserve"> </w:t>
      </w:r>
      <w:r w:rsidR="00EB2F17" w:rsidRPr="00D41F1B">
        <w:rPr>
          <w:rFonts w:ascii="Times New Roman" w:hAnsi="Times New Roman" w:cs="Times New Roman"/>
          <w:sz w:val="24"/>
          <w:szCs w:val="24"/>
        </w:rPr>
        <w:t xml:space="preserve">по указанному адресу </w:t>
      </w:r>
      <w:r w:rsidRPr="00D41F1B">
        <w:rPr>
          <w:rFonts w:ascii="Times New Roman" w:hAnsi="Times New Roman" w:cs="Times New Roman"/>
          <w:sz w:val="24"/>
          <w:szCs w:val="24"/>
        </w:rPr>
        <w:t>с 17 час. 30 мин.</w:t>
      </w:r>
    </w:p>
    <w:p w:rsidR="00C815EF" w:rsidRPr="00D41F1B" w:rsidRDefault="00C815EF" w:rsidP="00C815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F1B">
        <w:rPr>
          <w:rFonts w:ascii="Times New Roman" w:hAnsi="Times New Roman" w:cs="Times New Roman"/>
          <w:sz w:val="24"/>
          <w:szCs w:val="24"/>
        </w:rPr>
        <w:t xml:space="preserve">Собственники помещений МКД, не имеющие возможности принять участие в очной части собрания, вправе принять участие в заочном этапе голосования </w:t>
      </w:r>
      <w:r w:rsidR="004B6AD4" w:rsidRPr="00D41F1B">
        <w:rPr>
          <w:rFonts w:ascii="Times New Roman" w:hAnsi="Times New Roman" w:cs="Times New Roman"/>
          <w:sz w:val="24"/>
          <w:szCs w:val="24"/>
        </w:rPr>
        <w:t>путём</w:t>
      </w:r>
      <w:r w:rsidRPr="00D41F1B">
        <w:rPr>
          <w:rFonts w:ascii="Times New Roman" w:hAnsi="Times New Roman" w:cs="Times New Roman"/>
          <w:sz w:val="24"/>
          <w:szCs w:val="24"/>
        </w:rPr>
        <w:t xml:space="preserve"> передачи заполненных письменных решений по вопросам повестки общего собрания по адресу:</w:t>
      </w:r>
      <w:proofErr w:type="gramEnd"/>
      <w:r w:rsidRPr="00D41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F1B">
        <w:rPr>
          <w:rFonts w:ascii="Times New Roman" w:hAnsi="Times New Roman" w:cs="Times New Roman"/>
          <w:sz w:val="24"/>
          <w:szCs w:val="24"/>
        </w:rPr>
        <w:t>РФ, Краснодарский край, г.-к. Анапа, ул. Ленина, д.180а, корп. 7, офис ООО УК «Славянский дом».</w:t>
      </w:r>
      <w:proofErr w:type="gramEnd"/>
    </w:p>
    <w:p w:rsidR="00C815EF" w:rsidRPr="00D41F1B" w:rsidRDefault="00C815EF" w:rsidP="00C815E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1B">
        <w:rPr>
          <w:rFonts w:ascii="Times New Roman" w:hAnsi="Times New Roman" w:cs="Times New Roman"/>
          <w:sz w:val="24"/>
          <w:szCs w:val="24"/>
        </w:rPr>
        <w:t xml:space="preserve">Срок окончания </w:t>
      </w:r>
      <w:r w:rsidR="004B6AD4" w:rsidRPr="00D41F1B">
        <w:rPr>
          <w:rFonts w:ascii="Times New Roman" w:hAnsi="Times New Roman" w:cs="Times New Roman"/>
          <w:sz w:val="24"/>
          <w:szCs w:val="24"/>
        </w:rPr>
        <w:t>приёма</w:t>
      </w:r>
      <w:r w:rsidRPr="00D41F1B">
        <w:rPr>
          <w:rFonts w:ascii="Times New Roman" w:hAnsi="Times New Roman" w:cs="Times New Roman"/>
          <w:sz w:val="24"/>
          <w:szCs w:val="24"/>
        </w:rPr>
        <w:t xml:space="preserve"> решений собственников </w:t>
      </w:r>
      <w:r w:rsidR="004B6AD4" w:rsidRPr="00D41F1B">
        <w:rPr>
          <w:rFonts w:ascii="Times New Roman" w:hAnsi="Times New Roman" w:cs="Times New Roman"/>
          <w:sz w:val="24"/>
          <w:szCs w:val="24"/>
        </w:rPr>
        <w:t xml:space="preserve">- </w:t>
      </w:r>
      <w:r w:rsidRPr="00D41F1B">
        <w:rPr>
          <w:rFonts w:ascii="Times New Roman" w:hAnsi="Times New Roman" w:cs="Times New Roman"/>
          <w:b/>
          <w:sz w:val="24"/>
          <w:szCs w:val="24"/>
        </w:rPr>
        <w:t>30 апреля 202</w:t>
      </w:r>
      <w:r w:rsidR="00EB2F17" w:rsidRPr="00D41F1B">
        <w:rPr>
          <w:rFonts w:ascii="Times New Roman" w:hAnsi="Times New Roman" w:cs="Times New Roman"/>
          <w:b/>
          <w:sz w:val="24"/>
          <w:szCs w:val="24"/>
        </w:rPr>
        <w:t>1</w:t>
      </w:r>
      <w:r w:rsidRPr="00D41F1B">
        <w:rPr>
          <w:rFonts w:ascii="Times New Roman" w:hAnsi="Times New Roman" w:cs="Times New Roman"/>
          <w:b/>
          <w:sz w:val="24"/>
          <w:szCs w:val="24"/>
        </w:rPr>
        <w:t xml:space="preserve"> г. в 17 час. 00 мин.</w:t>
      </w:r>
    </w:p>
    <w:p w:rsidR="00C815EF" w:rsidRPr="00D41F1B" w:rsidRDefault="00C815EF" w:rsidP="00C815EF">
      <w:pPr>
        <w:widowControl w:val="0"/>
        <w:suppressAutoHyphens/>
        <w:autoSpaceDE w:val="0"/>
        <w:ind w:firstLine="567"/>
        <w:jc w:val="center"/>
        <w:rPr>
          <w:rFonts w:eastAsia="Arial"/>
          <w:lang w:eastAsia="ar-SA"/>
        </w:rPr>
      </w:pPr>
    </w:p>
    <w:p w:rsidR="00C815EF" w:rsidRPr="00D41F1B" w:rsidRDefault="00C815EF" w:rsidP="00C815EF">
      <w:pPr>
        <w:suppressAutoHyphens/>
        <w:ind w:firstLine="709"/>
        <w:jc w:val="center"/>
        <w:rPr>
          <w:b/>
          <w:spacing w:val="-4"/>
          <w:lang w:eastAsia="ar-SA"/>
        </w:rPr>
      </w:pPr>
      <w:r w:rsidRPr="00D41F1B">
        <w:rPr>
          <w:b/>
          <w:spacing w:val="-4"/>
          <w:lang w:eastAsia="ar-SA"/>
        </w:rPr>
        <w:t xml:space="preserve">Повестка общего собрания </w:t>
      </w:r>
    </w:p>
    <w:p w:rsidR="00C815EF" w:rsidRPr="00D41F1B" w:rsidRDefault="00C815EF" w:rsidP="00C815EF">
      <w:pPr>
        <w:suppressAutoHyphens/>
        <w:ind w:firstLine="709"/>
        <w:jc w:val="center"/>
        <w:rPr>
          <w:spacing w:val="-4"/>
          <w:lang w:eastAsia="ar-SA"/>
        </w:rPr>
      </w:pPr>
    </w:p>
    <w:p w:rsidR="00D41F1B" w:rsidRPr="00D41F1B" w:rsidRDefault="00D41F1B" w:rsidP="00D41F1B">
      <w:pPr>
        <w:suppressAutoHyphens/>
        <w:ind w:firstLine="567"/>
        <w:jc w:val="both"/>
        <w:rPr>
          <w:lang w:eastAsia="ar-SA"/>
        </w:rPr>
      </w:pPr>
      <w:r w:rsidRPr="00D41F1B">
        <w:rPr>
          <w:lang w:eastAsia="ar-SA"/>
        </w:rPr>
        <w:t>1. Утверждение председателя и секретаря общего собрания собственников помещений в многоквартирном доме, расположенном по адресу: Краснодарский край, г. Анапа, ул. Ленина, д. 153б (далее – МКД)  с наделением их правом подсчёта голосов по итогам голосования;</w:t>
      </w:r>
    </w:p>
    <w:p w:rsidR="00D41F1B" w:rsidRPr="00D41F1B" w:rsidRDefault="00D41F1B" w:rsidP="00D41F1B">
      <w:pPr>
        <w:suppressAutoHyphens/>
        <w:ind w:firstLine="567"/>
        <w:jc w:val="both"/>
        <w:rPr>
          <w:lang w:eastAsia="ar-SA"/>
        </w:rPr>
      </w:pPr>
      <w:r w:rsidRPr="00D41F1B">
        <w:rPr>
          <w:lang w:eastAsia="ar-SA"/>
        </w:rPr>
        <w:t>2. О заключении собственниками помещений в МКД от своего имени прямых договоров на отопление (теплоснабжение) с 01 июня 2021 г.;</w:t>
      </w:r>
    </w:p>
    <w:p w:rsidR="00D41F1B" w:rsidRPr="00D41F1B" w:rsidRDefault="00D41F1B" w:rsidP="00D41F1B">
      <w:pPr>
        <w:suppressAutoHyphens/>
        <w:ind w:firstLine="567"/>
        <w:jc w:val="both"/>
        <w:rPr>
          <w:lang w:eastAsia="ar-SA"/>
        </w:rPr>
      </w:pPr>
      <w:r w:rsidRPr="00D41F1B">
        <w:rPr>
          <w:lang w:eastAsia="ar-SA"/>
        </w:rPr>
        <w:t xml:space="preserve">3.  </w:t>
      </w:r>
      <w:proofErr w:type="gramStart"/>
      <w:r w:rsidRPr="00D41F1B">
        <w:rPr>
          <w:lang w:eastAsia="ar-SA"/>
        </w:rPr>
        <w:t xml:space="preserve">О заключении собственниками помещений в МКД от своего имени прямых договоров на оказание услуг по обращению с твёрдыми коммунальными отходами с </w:t>
      </w:r>
      <w:r w:rsidRPr="00D41F1B">
        <w:t xml:space="preserve">Региональным оператором по обращению с твёрдыми коммунальными отходами </w:t>
      </w:r>
      <w:r w:rsidRPr="00D41F1B">
        <w:rPr>
          <w:lang w:eastAsia="ar-SA"/>
        </w:rPr>
        <w:t>с 01 июня 2021 г.;</w:t>
      </w:r>
      <w:proofErr w:type="gramEnd"/>
    </w:p>
    <w:p w:rsidR="00604114" w:rsidRPr="00604114" w:rsidRDefault="00604114" w:rsidP="00604114">
      <w:pPr>
        <w:ind w:firstLine="567"/>
        <w:jc w:val="both"/>
        <w:rPr>
          <w:rFonts w:cs="Courier New"/>
          <w:spacing w:val="-4"/>
        </w:rPr>
      </w:pPr>
      <w:r w:rsidRPr="00604114">
        <w:rPr>
          <w:rFonts w:cs="Courier New"/>
          <w:spacing w:val="-4"/>
        </w:rPr>
        <w:t>4</w:t>
      </w:r>
      <w:r w:rsidRPr="00604114">
        <w:rPr>
          <w:rFonts w:cs="Courier New"/>
          <w:spacing w:val="-4"/>
        </w:rPr>
        <w:t xml:space="preserve">. Установка </w:t>
      </w:r>
      <w:proofErr w:type="spellStart"/>
      <w:r>
        <w:rPr>
          <w:rFonts w:cs="Courier New"/>
          <w:spacing w:val="-4"/>
        </w:rPr>
        <w:t>трех</w:t>
      </w:r>
      <w:proofErr w:type="spellEnd"/>
      <w:r>
        <w:rPr>
          <w:rFonts w:cs="Courier New"/>
          <w:spacing w:val="-4"/>
        </w:rPr>
        <w:t xml:space="preserve"> </w:t>
      </w:r>
      <w:r w:rsidRPr="00604114">
        <w:rPr>
          <w:rFonts w:cs="Courier New"/>
          <w:spacing w:val="-4"/>
        </w:rPr>
        <w:t xml:space="preserve">ограждающих устройств (шлагбаумов) на въездах на территорию </w:t>
      </w:r>
      <w:r>
        <w:rPr>
          <w:rFonts w:cs="Courier New"/>
          <w:spacing w:val="-4"/>
        </w:rPr>
        <w:t>МКД</w:t>
      </w:r>
      <w:r w:rsidRPr="00604114">
        <w:rPr>
          <w:rFonts w:cs="Courier New"/>
          <w:spacing w:val="-4"/>
        </w:rPr>
        <w:t xml:space="preserve"> за </w:t>
      </w:r>
      <w:proofErr w:type="spellStart"/>
      <w:r w:rsidRPr="00604114">
        <w:rPr>
          <w:rFonts w:cs="Courier New"/>
          <w:spacing w:val="-4"/>
        </w:rPr>
        <w:t>счет</w:t>
      </w:r>
      <w:proofErr w:type="spellEnd"/>
      <w:r w:rsidRPr="00604114">
        <w:rPr>
          <w:rFonts w:cs="Courier New"/>
          <w:spacing w:val="-4"/>
        </w:rPr>
        <w:t xml:space="preserve"> </w:t>
      </w:r>
      <w:r>
        <w:rPr>
          <w:rFonts w:cs="Courier New"/>
          <w:spacing w:val="-4"/>
        </w:rPr>
        <w:t xml:space="preserve">целевых денежных средств </w:t>
      </w:r>
      <w:r w:rsidRPr="00604114">
        <w:rPr>
          <w:rFonts w:cs="Courier New"/>
          <w:spacing w:val="-4"/>
        </w:rPr>
        <w:t>собственников помещений.</w:t>
      </w:r>
    </w:p>
    <w:p w:rsidR="00604114" w:rsidRPr="00604114" w:rsidRDefault="00604114" w:rsidP="00604114">
      <w:pPr>
        <w:ind w:firstLine="567"/>
        <w:jc w:val="both"/>
        <w:rPr>
          <w:rFonts w:cs="Courier New"/>
          <w:spacing w:val="-4"/>
        </w:rPr>
      </w:pPr>
      <w:r w:rsidRPr="00604114">
        <w:rPr>
          <w:rFonts w:cs="Courier New"/>
          <w:spacing w:val="-4"/>
        </w:rPr>
        <w:t>5</w:t>
      </w:r>
      <w:r w:rsidRPr="00604114">
        <w:rPr>
          <w:rFonts w:cs="Courier New"/>
          <w:spacing w:val="-4"/>
        </w:rPr>
        <w:t xml:space="preserve">. Утверждение размера оплаты </w:t>
      </w:r>
      <w:r>
        <w:rPr>
          <w:rFonts w:cs="Courier New"/>
          <w:spacing w:val="-4"/>
        </w:rPr>
        <w:t xml:space="preserve">за обслуживание </w:t>
      </w:r>
      <w:r w:rsidR="008F435B" w:rsidRPr="00604114">
        <w:rPr>
          <w:rFonts w:cs="Courier New"/>
          <w:spacing w:val="-4"/>
        </w:rPr>
        <w:t>ограждающих устройств (шлагбаумов</w:t>
      </w:r>
      <w:r w:rsidR="008F435B">
        <w:rPr>
          <w:rFonts w:cs="Courier New"/>
          <w:spacing w:val="-4"/>
        </w:rPr>
        <w:t>)</w:t>
      </w:r>
      <w:bookmarkStart w:id="0" w:name="_GoBack"/>
      <w:bookmarkEnd w:id="0"/>
      <w:r w:rsidRPr="00604114">
        <w:rPr>
          <w:rFonts w:cs="Courier New"/>
          <w:spacing w:val="-4"/>
        </w:rPr>
        <w:t>.</w:t>
      </w:r>
    </w:p>
    <w:p w:rsidR="00D41F1B" w:rsidRPr="00D41F1B" w:rsidRDefault="00604114" w:rsidP="00D41F1B">
      <w:pPr>
        <w:suppressAutoHyphens/>
        <w:ind w:firstLine="567"/>
        <w:jc w:val="both"/>
      </w:pPr>
      <w:r w:rsidRPr="00604114">
        <w:t>6</w:t>
      </w:r>
      <w:r w:rsidR="00D41F1B" w:rsidRPr="00D41F1B">
        <w:t>. Утверждение порядка и сроков размещения результатов голосования на общем собрании собственников помещений многоквартирного дома № 153б по ул. Ленина в г. Анапа.</w:t>
      </w:r>
    </w:p>
    <w:p w:rsidR="00D41F1B" w:rsidRPr="00D41F1B" w:rsidRDefault="00604114" w:rsidP="00D41F1B">
      <w:pPr>
        <w:suppressAutoHyphens/>
        <w:ind w:firstLine="567"/>
        <w:jc w:val="both"/>
        <w:rPr>
          <w:lang w:eastAsia="ar-SA"/>
        </w:rPr>
      </w:pPr>
      <w:r w:rsidRPr="00604114">
        <w:rPr>
          <w:lang w:eastAsia="ar-SA"/>
        </w:rPr>
        <w:t>7</w:t>
      </w:r>
      <w:r w:rsidR="00D41F1B" w:rsidRPr="00D41F1B">
        <w:rPr>
          <w:lang w:eastAsia="ar-SA"/>
        </w:rPr>
        <w:t xml:space="preserve">. Определение </w:t>
      </w:r>
      <w:proofErr w:type="gramStart"/>
      <w:r w:rsidR="00D41F1B" w:rsidRPr="00D41F1B">
        <w:rPr>
          <w:lang w:eastAsia="ar-SA"/>
        </w:rPr>
        <w:t>места хранения протокола общего собрания</w:t>
      </w:r>
      <w:proofErr w:type="gramEnd"/>
      <w:r w:rsidR="00D41F1B" w:rsidRPr="00D41F1B">
        <w:rPr>
          <w:lang w:eastAsia="ar-SA"/>
        </w:rPr>
        <w:t xml:space="preserve"> в форме очно - заочного голосования собственников помещения многоквартирного дома № 153б по ул. Ленина в г. Анапа.</w:t>
      </w:r>
    </w:p>
    <w:p w:rsidR="00C815EF" w:rsidRPr="00D41F1B" w:rsidRDefault="00C815EF" w:rsidP="006977B3">
      <w:pPr>
        <w:suppressAutoHyphens/>
        <w:ind w:firstLine="567"/>
        <w:jc w:val="both"/>
        <w:rPr>
          <w:b/>
        </w:rPr>
      </w:pPr>
    </w:p>
    <w:p w:rsidR="00EB2F17" w:rsidRPr="00D41F1B" w:rsidRDefault="00EB2F17" w:rsidP="004B6AD4">
      <w:pPr>
        <w:ind w:firstLine="567"/>
        <w:jc w:val="both"/>
        <w:rPr>
          <w:rStyle w:val="a5"/>
          <w:i w:val="0"/>
        </w:rPr>
      </w:pPr>
      <w:r w:rsidRPr="00D41F1B">
        <w:rPr>
          <w:rStyle w:val="a5"/>
          <w:i w:val="0"/>
        </w:rPr>
        <w:t>Голосование на общем собрании собственников помещений в многоквартирном доме может быть осуществлено собственником помещения в МКД как лично, так и через своего представителя.</w:t>
      </w:r>
    </w:p>
    <w:p w:rsidR="00EB2F17" w:rsidRPr="00D41F1B" w:rsidRDefault="00EB2F17" w:rsidP="004B6AD4">
      <w:pPr>
        <w:ind w:firstLine="567"/>
        <w:jc w:val="both"/>
        <w:rPr>
          <w:rStyle w:val="a5"/>
          <w:i w:val="0"/>
          <w:lang w:eastAsia="ar-SA"/>
        </w:rPr>
      </w:pPr>
      <w:proofErr w:type="gramStart"/>
      <w:r w:rsidRPr="00D41F1B">
        <w:rPr>
          <w:rStyle w:val="a5"/>
          <w:i w:val="0"/>
          <w:lang w:eastAsia="ar-SA"/>
        </w:rPr>
        <w:t xml:space="preserve">Для участия в </w:t>
      </w:r>
      <w:r w:rsidRPr="00D41F1B">
        <w:rPr>
          <w:rStyle w:val="a5"/>
          <w:i w:val="0"/>
        </w:rPr>
        <w:t xml:space="preserve">очной части </w:t>
      </w:r>
      <w:r w:rsidRPr="00D41F1B">
        <w:rPr>
          <w:rStyle w:val="a5"/>
          <w:i w:val="0"/>
          <w:lang w:eastAsia="ar-SA"/>
        </w:rPr>
        <w:t>обще</w:t>
      </w:r>
      <w:r w:rsidRPr="00D41F1B">
        <w:rPr>
          <w:rStyle w:val="a5"/>
          <w:i w:val="0"/>
        </w:rPr>
        <w:t>го</w:t>
      </w:r>
      <w:r w:rsidRPr="00D41F1B">
        <w:rPr>
          <w:rStyle w:val="a5"/>
          <w:i w:val="0"/>
          <w:lang w:eastAsia="ar-SA"/>
        </w:rPr>
        <w:t xml:space="preserve"> собрани</w:t>
      </w:r>
      <w:r w:rsidRPr="00D41F1B">
        <w:rPr>
          <w:rStyle w:val="a5"/>
          <w:i w:val="0"/>
        </w:rPr>
        <w:t>я</w:t>
      </w:r>
      <w:r w:rsidRPr="00D41F1B">
        <w:rPr>
          <w:rStyle w:val="a5"/>
          <w:i w:val="0"/>
          <w:lang w:eastAsia="ar-SA"/>
        </w:rPr>
        <w:t xml:space="preserve">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</w:t>
      </w:r>
      <w:proofErr w:type="gramEnd"/>
      <w:r w:rsidRPr="00D41F1B">
        <w:rPr>
          <w:rStyle w:val="a5"/>
          <w:i w:val="0"/>
          <w:lang w:eastAsia="ar-SA"/>
        </w:rPr>
        <w:t xml:space="preserve">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9746FC" w:rsidRPr="00D41F1B" w:rsidRDefault="009746FC" w:rsidP="004B6AD4">
      <w:pPr>
        <w:ind w:firstLine="567"/>
        <w:jc w:val="both"/>
        <w:rPr>
          <w:rStyle w:val="a5"/>
          <w:i w:val="0"/>
        </w:rPr>
      </w:pPr>
      <w:proofErr w:type="gramStart"/>
      <w:r w:rsidRPr="00D41F1B">
        <w:rPr>
          <w:rStyle w:val="a5"/>
          <w:i w:val="0"/>
        </w:rPr>
        <w:t xml:space="preserve">С информацией и материалами, необходимыми для принятия решения по вопросам повестки дня, Вы можете ознакомиться в помещении, расположенном в  г. Анапа, ул. Ленина, д.180а, корп. 7, офис ООО «УК Славянский дом», на официальном сайте ООО «УК Славянский дом» - </w:t>
      </w:r>
      <w:hyperlink r:id="rId7" w:history="1">
        <w:r w:rsidRPr="00D41F1B">
          <w:rPr>
            <w:rStyle w:val="a5"/>
            <w:i w:val="0"/>
          </w:rPr>
          <w:t>www.slavdom.kvado.ru</w:t>
        </w:r>
      </w:hyperlink>
      <w:r w:rsidRPr="00D41F1B">
        <w:rPr>
          <w:rStyle w:val="a5"/>
          <w:i w:val="0"/>
        </w:rPr>
        <w:t>. и по телефону -  8 988 330 34 99 с 13.00 до 17.00 в рабочие дни.</w:t>
      </w:r>
      <w:proofErr w:type="gramEnd"/>
    </w:p>
    <w:p w:rsidR="004B6AD4" w:rsidRPr="00D41F1B" w:rsidRDefault="004B6AD4" w:rsidP="004B6AD4">
      <w:pPr>
        <w:ind w:firstLine="567"/>
        <w:jc w:val="both"/>
        <w:rPr>
          <w:rStyle w:val="a5"/>
          <w:i w:val="0"/>
        </w:rPr>
      </w:pPr>
    </w:p>
    <w:p w:rsidR="004B6AD4" w:rsidRPr="00D41F1B" w:rsidRDefault="004B6AD4" w:rsidP="004B6AD4">
      <w:pPr>
        <w:jc w:val="center"/>
        <w:rPr>
          <w:rStyle w:val="a5"/>
          <w:b/>
          <w:i w:val="0"/>
        </w:rPr>
      </w:pPr>
      <w:r w:rsidRPr="00D41F1B">
        <w:rPr>
          <w:rStyle w:val="a5"/>
          <w:b/>
          <w:i w:val="0"/>
        </w:rPr>
        <w:t>ООО «УК Славянский дом»</w:t>
      </w:r>
    </w:p>
    <w:sectPr w:rsidR="004B6AD4" w:rsidRPr="00D41F1B" w:rsidSect="00604114">
      <w:headerReference w:type="default" r:id="rId8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B9" w:rsidRDefault="00073FB9" w:rsidP="00337B89">
      <w:r>
        <w:separator/>
      </w:r>
    </w:p>
  </w:endnote>
  <w:endnote w:type="continuationSeparator" w:id="0">
    <w:p w:rsidR="00073FB9" w:rsidRDefault="00073FB9" w:rsidP="0033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B9" w:rsidRDefault="00073FB9" w:rsidP="00337B89">
      <w:r>
        <w:separator/>
      </w:r>
    </w:p>
  </w:footnote>
  <w:footnote w:type="continuationSeparator" w:id="0">
    <w:p w:rsidR="00073FB9" w:rsidRDefault="00073FB9" w:rsidP="00337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89" w:rsidRDefault="00337B89">
    <w:pPr>
      <w:pStyle w:val="a6"/>
      <w:jc w:val="right"/>
    </w:pPr>
  </w:p>
  <w:p w:rsidR="00337B89" w:rsidRDefault="00337B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1C"/>
    <w:rsid w:val="00005635"/>
    <w:rsid w:val="000628C5"/>
    <w:rsid w:val="00073FB9"/>
    <w:rsid w:val="000B1C5A"/>
    <w:rsid w:val="0017283F"/>
    <w:rsid w:val="00275586"/>
    <w:rsid w:val="00337B89"/>
    <w:rsid w:val="00384AF6"/>
    <w:rsid w:val="004A52B5"/>
    <w:rsid w:val="004B6AD4"/>
    <w:rsid w:val="004F5A73"/>
    <w:rsid w:val="00596619"/>
    <w:rsid w:val="005D551C"/>
    <w:rsid w:val="00604114"/>
    <w:rsid w:val="0067697E"/>
    <w:rsid w:val="006977B3"/>
    <w:rsid w:val="007A3E95"/>
    <w:rsid w:val="008F435B"/>
    <w:rsid w:val="009746FC"/>
    <w:rsid w:val="00C815EF"/>
    <w:rsid w:val="00CA5C88"/>
    <w:rsid w:val="00CC304F"/>
    <w:rsid w:val="00D41F1B"/>
    <w:rsid w:val="00D7610F"/>
    <w:rsid w:val="00DC1416"/>
    <w:rsid w:val="00DE3815"/>
    <w:rsid w:val="00E737A8"/>
    <w:rsid w:val="00EB2F17"/>
    <w:rsid w:val="00F03019"/>
    <w:rsid w:val="00F06D12"/>
    <w:rsid w:val="00F6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C88"/>
    <w:pPr>
      <w:spacing w:after="0" w:line="240" w:lineRule="auto"/>
    </w:pPr>
  </w:style>
  <w:style w:type="paragraph" w:customStyle="1" w:styleId="ConsPlusNonformat">
    <w:name w:val="ConsPlusNonformat"/>
    <w:rsid w:val="009746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rsid w:val="009746FC"/>
    <w:rPr>
      <w:color w:val="0000FF"/>
      <w:u w:val="single"/>
    </w:rPr>
  </w:style>
  <w:style w:type="character" w:styleId="a5">
    <w:name w:val="Emphasis"/>
    <w:qFormat/>
    <w:rsid w:val="009746FC"/>
    <w:rPr>
      <w:i/>
      <w:iCs/>
    </w:rPr>
  </w:style>
  <w:style w:type="paragraph" w:styleId="a6">
    <w:name w:val="header"/>
    <w:basedOn w:val="a"/>
    <w:link w:val="a7"/>
    <w:uiPriority w:val="99"/>
    <w:unhideWhenUsed/>
    <w:rsid w:val="00337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7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7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C88"/>
    <w:pPr>
      <w:spacing w:after="0" w:line="240" w:lineRule="auto"/>
    </w:pPr>
  </w:style>
  <w:style w:type="paragraph" w:customStyle="1" w:styleId="ConsPlusNonformat">
    <w:name w:val="ConsPlusNonformat"/>
    <w:rsid w:val="009746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rsid w:val="009746FC"/>
    <w:rPr>
      <w:color w:val="0000FF"/>
      <w:u w:val="single"/>
    </w:rPr>
  </w:style>
  <w:style w:type="character" w:styleId="a5">
    <w:name w:val="Emphasis"/>
    <w:qFormat/>
    <w:rsid w:val="009746FC"/>
    <w:rPr>
      <w:i/>
      <w:iCs/>
    </w:rPr>
  </w:style>
  <w:style w:type="paragraph" w:styleId="a6">
    <w:name w:val="header"/>
    <w:basedOn w:val="a"/>
    <w:link w:val="a7"/>
    <w:uiPriority w:val="99"/>
    <w:unhideWhenUsed/>
    <w:rsid w:val="00337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7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7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avdom.kva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slavdom.anapa@mail.ru</dc:creator>
  <cp:lastModifiedBy>slavdom.anapa@mail.ru</cp:lastModifiedBy>
  <cp:revision>2</cp:revision>
  <cp:lastPrinted>2021-03-16T12:05:00Z</cp:lastPrinted>
  <dcterms:created xsi:type="dcterms:W3CDTF">2021-03-16T12:08:00Z</dcterms:created>
  <dcterms:modified xsi:type="dcterms:W3CDTF">2021-03-16T12:08:00Z</dcterms:modified>
</cp:coreProperties>
</file>